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8E6D1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443F">
              <w:rPr>
                <w:rFonts w:hAnsi="Times New Roman" w:cs="Times New Roman" w:hint="eastAsia"/>
                <w:color w:val="auto"/>
                <w:spacing w:val="4"/>
                <w:sz w:val="16"/>
                <w:szCs w:val="16"/>
              </w:rPr>
              <w:t>小入２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E773C">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6866C2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8443F">
              <w:rPr>
                <w:rFonts w:hint="eastAsia"/>
                <w:sz w:val="32"/>
                <w:szCs w:val="32"/>
              </w:rPr>
              <w:t>小児入院医療管理料２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4E773C"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5.2pt;z-index:251658240;mso-position-horizontal-relative:text;mso-position-vertical-relative:text">
                  <v:textbox inset="5.85pt,.7pt,5.85pt,.7pt"/>
                </v:shape>
              </w:pict>
            </w:r>
          </w:p>
          <w:p w14:paraId="61F93C22" w14:textId="1A3026DF" w:rsidR="00403CF7" w:rsidRPr="004E773C" w:rsidRDefault="0078443F" w:rsidP="004E773C">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２（プレイルーム加算（イ・ロ））・告示注５(無菌治療管理加算（１・２）)・告示注７(養育支援体制加算)・告示注８(時間外受入体制強化加算２)・告示注９（看護補助加算）・告示注10（看護補助体制充実加算）</w:t>
            </w:r>
          </w:p>
          <w:p w14:paraId="3184CE9A" w14:textId="3B284DE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443F">
              <w:rPr>
                <w:rFonts w:hAnsi="Times New Roman" w:cs="Times New Roman" w:hint="eastAsia"/>
                <w:spacing w:val="4"/>
                <w:sz w:val="20"/>
                <w:szCs w:val="20"/>
              </w:rPr>
              <w:t>1-148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66360D71" w:rsidR="00B05701" w:rsidRPr="004E773C" w:rsidRDefault="006421D2">
            <w:pPr>
              <w:kinsoku w:val="0"/>
              <w:autoSpaceDE w:val="0"/>
              <w:autoSpaceDN w:val="0"/>
              <w:spacing w:line="274" w:lineRule="atLeast"/>
              <w:rPr>
                <w:rFonts w:hint="eastAsia"/>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0F5A8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E773C"/>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443F"/>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57D12"/>
    <w:rsid w:val="0096477F"/>
    <w:rsid w:val="009C2760"/>
    <w:rsid w:val="009F49A7"/>
    <w:rsid w:val="009F51C8"/>
    <w:rsid w:val="00A45630"/>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97510-37D5-4191-876C-8C041C2501F7}"/>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2026-03-13T05:41:00Z</dcterms:created>
  <dcterms:modified xsi:type="dcterms:W3CDTF">2026-03-13T07:18:00Z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