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7B92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2C50">
              <w:rPr>
                <w:rFonts w:hAnsi="Times New Roman" w:cs="Times New Roman" w:hint="eastAsia"/>
                <w:color w:val="auto"/>
                <w:spacing w:val="4"/>
                <w:sz w:val="16"/>
                <w:szCs w:val="16"/>
              </w:rPr>
              <w:t>脊刺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4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42C50">
              <w:rPr>
                <w:rFonts w:hint="eastAsia"/>
                <w:color w:val="auto"/>
                <w:sz w:val="32"/>
                <w:szCs w:val="32"/>
              </w:rPr>
              <w:t>脊髄刺激装置植込術及び脊髄刺激装置交換術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69188F" w:rsidR="006421D2" w:rsidRDefault="006421D2">
            <w:pPr>
              <w:kinsoku w:val="0"/>
              <w:autoSpaceDE w:val="0"/>
              <w:autoSpaceDN w:val="0"/>
              <w:spacing w:line="274" w:lineRule="atLeast"/>
              <w:rPr>
                <w:sz w:val="20"/>
                <w:szCs w:val="20"/>
              </w:rPr>
            </w:pPr>
            <w:r w:rsidRPr="001F5B58">
              <w:rPr>
                <w:sz w:val="20"/>
                <w:szCs w:val="20"/>
              </w:rPr>
              <w:t xml:space="preserve">    </w:t>
            </w:r>
            <w:r w:rsidR="008163E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63E7"/>
    <w:rsid w:val="00831D64"/>
    <w:rsid w:val="0089569A"/>
    <w:rsid w:val="00895EE2"/>
    <w:rsid w:val="008B52C1"/>
    <w:rsid w:val="008C384D"/>
    <w:rsid w:val="008D68B3"/>
    <w:rsid w:val="008F2B72"/>
    <w:rsid w:val="0091577E"/>
    <w:rsid w:val="00942C50"/>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2024-03-08T04:39:00Z</dcterms:created>
  <dcterms:modified xsi:type="dcterms:W3CDTF">2024-03-11T10:48:00Z</dcterms:modified>
</cp:coreProperties>
</file>