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59CC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7EDF">
              <w:rPr>
                <w:rFonts w:hAnsi="Times New Roman" w:cs="Times New Roman" w:hint="eastAsia"/>
                <w:color w:val="auto"/>
                <w:spacing w:val="4"/>
                <w:sz w:val="16"/>
                <w:szCs w:val="16"/>
              </w:rPr>
              <w:t>脳刺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2E4892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7EDF">
              <w:rPr>
                <w:rFonts w:hint="eastAsia"/>
                <w:color w:val="auto"/>
                <w:sz w:val="32"/>
                <w:szCs w:val="32"/>
              </w:rPr>
              <w:t>脳刺激装置植込術及び脳刺激装置交換術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5110E86" w:rsidR="006421D2" w:rsidRDefault="006421D2">
            <w:pPr>
              <w:kinsoku w:val="0"/>
              <w:autoSpaceDE w:val="0"/>
              <w:autoSpaceDN w:val="0"/>
              <w:spacing w:line="274" w:lineRule="atLeast"/>
              <w:rPr>
                <w:sz w:val="20"/>
                <w:szCs w:val="20"/>
              </w:rPr>
            </w:pPr>
            <w:r w:rsidRPr="001F5B58">
              <w:rPr>
                <w:sz w:val="20"/>
                <w:szCs w:val="20"/>
              </w:rPr>
              <w:t xml:space="preserve">    </w:t>
            </w:r>
            <w:r w:rsidR="00EC71A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C7EDF"/>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C71A2"/>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1802D97-F035-4ACC-8614-0AE461B05B4A}"/>
</file>

<file path=customXml/itemProps2.xml><?xml version="1.0" encoding="utf-8"?>
<ds:datastoreItem xmlns:ds="http://schemas.openxmlformats.org/officeDocument/2006/customXml" ds:itemID="{BD909434-0C2F-4319-9C52-8BFB794CDC01}"/>
</file>

<file path=customXml/itemProps3.xml><?xml version="1.0" encoding="utf-8"?>
<ds:datastoreItem xmlns:ds="http://schemas.openxmlformats.org/officeDocument/2006/customXml" ds:itemID="{86449D80-0519-4035-8177-CFCB1663133F}"/>
</file>

<file path=docProps/app.xml><?xml version="1.0" encoding="utf-8"?>
<Properties xmlns="http://schemas.openxmlformats.org/officeDocument/2006/extended-properties" xmlns:vt="http://schemas.openxmlformats.org/officeDocument/2006/docPropsVTypes">
  <Template>Normal.dotm</Template>
  <Pages>1</Pages>
  <Words>128</Words>
  <Characters>734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