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5C4F" w14:textId="01237DC5" w:rsidR="00007882" w:rsidRPr="00BC4AB2" w:rsidRDefault="00007882" w:rsidP="000C3D68">
      <w:pPr>
        <w:pStyle w:val="a3"/>
        <w:adjustRightInd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16</w:t>
      </w:r>
      <w:r w:rsidRPr="00BC4AB2">
        <w:rPr>
          <w:rFonts w:hint="eastAsia"/>
        </w:rPr>
        <w:t>）</w:t>
      </w:r>
    </w:p>
    <w:p w14:paraId="768E2587" w14:textId="1F814D5B" w:rsidR="00007882" w:rsidRDefault="00007882">
      <w:pPr>
        <w:pStyle w:val="a3"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bookmarkStart w:id="0" w:name="_Hlk183019604"/>
      <w:r>
        <w:rPr>
          <w:rFonts w:hint="eastAsia"/>
          <w:b/>
          <w:bCs/>
          <w:spacing w:val="2"/>
          <w:sz w:val="24"/>
          <w:szCs w:val="24"/>
        </w:rPr>
        <w:t>ＤＰＣ対象病院</w:t>
      </w:r>
      <w:r w:rsidR="00C60351">
        <w:rPr>
          <w:rFonts w:hint="eastAsia"/>
          <w:b/>
          <w:bCs/>
          <w:spacing w:val="2"/>
          <w:sz w:val="24"/>
          <w:szCs w:val="24"/>
        </w:rPr>
        <w:t>又はＤＰＣ準備病院の</w:t>
      </w:r>
      <w:r>
        <w:rPr>
          <w:rFonts w:hint="eastAsia"/>
          <w:b/>
          <w:bCs/>
          <w:spacing w:val="2"/>
          <w:sz w:val="24"/>
          <w:szCs w:val="24"/>
        </w:rPr>
        <w:t>名称</w:t>
      </w:r>
      <w:r w:rsidR="005F2CD9">
        <w:rPr>
          <w:rFonts w:hint="eastAsia"/>
          <w:b/>
          <w:bCs/>
          <w:spacing w:val="2"/>
          <w:sz w:val="24"/>
          <w:szCs w:val="24"/>
        </w:rPr>
        <w:t>の変更又は所在地の</w:t>
      </w:r>
      <w:r>
        <w:rPr>
          <w:rFonts w:hint="eastAsia"/>
          <w:b/>
          <w:bCs/>
          <w:spacing w:val="2"/>
          <w:sz w:val="24"/>
          <w:szCs w:val="24"/>
        </w:rPr>
        <w:t>変更</w:t>
      </w:r>
      <w:r w:rsidR="005F2CD9">
        <w:rPr>
          <w:rFonts w:hint="eastAsia"/>
          <w:b/>
          <w:bCs/>
          <w:spacing w:val="2"/>
          <w:sz w:val="24"/>
          <w:szCs w:val="24"/>
        </w:rPr>
        <w:t>（至近の距離の場合）</w:t>
      </w:r>
      <w:r w:rsidR="00C60351">
        <w:rPr>
          <w:rFonts w:hint="eastAsia"/>
          <w:b/>
          <w:bCs/>
          <w:spacing w:val="2"/>
          <w:sz w:val="24"/>
          <w:szCs w:val="24"/>
        </w:rPr>
        <w:t>に係る届出書</w:t>
      </w:r>
    </w:p>
    <w:bookmarkEnd w:id="0"/>
    <w:p w14:paraId="46429C49" w14:textId="77777777" w:rsidR="007F6B34" w:rsidRPr="005E47AF" w:rsidRDefault="007F6B34" w:rsidP="0016754F">
      <w:pPr>
        <w:pStyle w:val="a3"/>
        <w:adjustRightInd/>
        <w:spacing w:line="394" w:lineRule="exact"/>
        <w:rPr>
          <w:rFonts w:hAnsi="Times New Roman" w:cs="Times New Roman"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6253"/>
      </w:tblGrid>
      <w:tr w:rsidR="00D63E45" w14:paraId="5606E96C" w14:textId="77777777" w:rsidTr="000C3D68">
        <w:trPr>
          <w:trHeight w:val="570"/>
        </w:trPr>
        <w:tc>
          <w:tcPr>
            <w:tcW w:w="3312" w:type="dxa"/>
          </w:tcPr>
          <w:p w14:paraId="04727A42" w14:textId="25D802B3" w:rsidR="00D63E45" w:rsidRDefault="00EB5C29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変更予定年月日</w:t>
            </w:r>
          </w:p>
        </w:tc>
        <w:tc>
          <w:tcPr>
            <w:tcW w:w="6253" w:type="dxa"/>
          </w:tcPr>
          <w:p w14:paraId="36C8F25F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　　　　月　　　　　日</w:t>
            </w:r>
          </w:p>
        </w:tc>
      </w:tr>
      <w:tr w:rsidR="002050B1" w14:paraId="0D8CAF51" w14:textId="77777777" w:rsidTr="000C3D68">
        <w:trPr>
          <w:trHeight w:val="570"/>
        </w:trPr>
        <w:tc>
          <w:tcPr>
            <w:tcW w:w="3312" w:type="dxa"/>
          </w:tcPr>
          <w:p w14:paraId="6235B5F0" w14:textId="77777777" w:rsidR="002050B1" w:rsidRDefault="002050B1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lang w:eastAsia="zh-CN"/>
              </w:rPr>
            </w:pPr>
            <w:r>
              <w:rPr>
                <w:rFonts w:hAnsi="Times New Roman" w:cs="Times New Roman" w:hint="eastAsia"/>
                <w:spacing w:val="6"/>
                <w:lang w:eastAsia="zh-CN"/>
              </w:rPr>
              <w:t>ＤＰＣ対象病院等区分</w:t>
            </w:r>
          </w:p>
        </w:tc>
        <w:tc>
          <w:tcPr>
            <w:tcW w:w="6253" w:type="dxa"/>
          </w:tcPr>
          <w:p w14:paraId="4191B2FF" w14:textId="77777777" w:rsidR="002050B1" w:rsidRPr="00103EDE" w:rsidRDefault="00377AE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１</w:t>
            </w:r>
            <w:r w:rsidR="002050B1">
              <w:rPr>
                <w:rFonts w:hAnsi="Times New Roman" w:cs="Times New Roman" w:hint="eastAsia"/>
                <w:spacing w:val="6"/>
              </w:rPr>
              <w:t xml:space="preserve">．ＤＰＣ対象病院　　</w:t>
            </w:r>
            <w:r>
              <w:rPr>
                <w:rFonts w:hAnsi="Times New Roman" w:cs="Times New Roman" w:hint="eastAsia"/>
                <w:spacing w:val="6"/>
              </w:rPr>
              <w:t xml:space="preserve">　２</w:t>
            </w:r>
            <w:r w:rsidR="002050B1">
              <w:rPr>
                <w:rFonts w:hAnsi="Times New Roman" w:cs="Times New Roman" w:hint="eastAsia"/>
                <w:spacing w:val="6"/>
              </w:rPr>
              <w:t>．ＤＰＣ準備病院</w:t>
            </w:r>
          </w:p>
        </w:tc>
      </w:tr>
      <w:tr w:rsidR="00007882" w14:paraId="0ABF81C6" w14:textId="77777777" w:rsidTr="000C3D68">
        <w:trPr>
          <w:trHeight w:val="570"/>
        </w:trPr>
        <w:tc>
          <w:tcPr>
            <w:tcW w:w="3312" w:type="dxa"/>
          </w:tcPr>
          <w:p w14:paraId="692E5F42" w14:textId="77777777" w:rsidR="00007882" w:rsidRDefault="009F34D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旧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253" w:type="dxa"/>
          </w:tcPr>
          <w:p w14:paraId="330966F5" w14:textId="77777777" w:rsidR="00007882" w:rsidRDefault="0000788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007882" w14:paraId="4C628738" w14:textId="77777777" w:rsidTr="000C3D68">
        <w:trPr>
          <w:trHeight w:val="570"/>
        </w:trPr>
        <w:tc>
          <w:tcPr>
            <w:tcW w:w="3312" w:type="dxa"/>
          </w:tcPr>
          <w:p w14:paraId="6FE24851" w14:textId="77777777" w:rsidR="00007882" w:rsidRDefault="009F34D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新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253" w:type="dxa"/>
          </w:tcPr>
          <w:p w14:paraId="56FD3EE4" w14:textId="77777777" w:rsidR="00007882" w:rsidRDefault="0000788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07AA1FB1" w14:textId="77777777" w:rsidTr="000C3D68">
        <w:trPr>
          <w:trHeight w:val="570"/>
        </w:trPr>
        <w:tc>
          <w:tcPr>
            <w:tcW w:w="3312" w:type="dxa"/>
          </w:tcPr>
          <w:p w14:paraId="7AEA59BD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移転の有無</w:t>
            </w:r>
          </w:p>
        </w:tc>
        <w:tc>
          <w:tcPr>
            <w:tcW w:w="6253" w:type="dxa"/>
          </w:tcPr>
          <w:p w14:paraId="0B81A52B" w14:textId="77777777" w:rsidR="00D63E45" w:rsidRDefault="00377AE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無　　　　　　　　　　</w:t>
            </w:r>
            <w:r>
              <w:rPr>
                <w:rFonts w:hint="eastAsia"/>
              </w:rPr>
              <w:t>１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有</w:t>
            </w:r>
          </w:p>
        </w:tc>
      </w:tr>
      <w:tr w:rsidR="00D63E45" w14:paraId="66864C0A" w14:textId="77777777" w:rsidTr="000C3D68">
        <w:trPr>
          <w:trHeight w:val="570"/>
        </w:trPr>
        <w:tc>
          <w:tcPr>
            <w:tcW w:w="3312" w:type="dxa"/>
          </w:tcPr>
          <w:p w14:paraId="248E7E34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移転前所在地住所</w:t>
            </w:r>
          </w:p>
        </w:tc>
        <w:tc>
          <w:tcPr>
            <w:tcW w:w="6253" w:type="dxa"/>
          </w:tcPr>
          <w:p w14:paraId="098C4D83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0EC09476" w14:textId="77777777" w:rsidTr="000C3D68">
        <w:trPr>
          <w:trHeight w:val="570"/>
        </w:trPr>
        <w:tc>
          <w:tcPr>
            <w:tcW w:w="3312" w:type="dxa"/>
          </w:tcPr>
          <w:p w14:paraId="49201757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移転後所在地住所</w:t>
            </w:r>
          </w:p>
        </w:tc>
        <w:tc>
          <w:tcPr>
            <w:tcW w:w="6253" w:type="dxa"/>
          </w:tcPr>
          <w:p w14:paraId="6F2C3A2C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5C499DA0" w14:textId="77777777" w:rsidTr="000C3D68">
        <w:trPr>
          <w:trHeight w:val="570"/>
        </w:trPr>
        <w:tc>
          <w:tcPr>
            <w:tcW w:w="3312" w:type="dxa"/>
          </w:tcPr>
          <w:p w14:paraId="0D0C2AB1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53" w:type="dxa"/>
          </w:tcPr>
          <w:p w14:paraId="26CE8824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2CBF3D0C" w14:textId="77777777" w:rsidTr="000C3D68">
        <w:trPr>
          <w:trHeight w:val="570"/>
        </w:trPr>
        <w:tc>
          <w:tcPr>
            <w:tcW w:w="3312" w:type="dxa"/>
          </w:tcPr>
          <w:p w14:paraId="0F30E715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253" w:type="dxa"/>
          </w:tcPr>
          <w:p w14:paraId="621DCFF1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3858BC5D" w14:textId="77777777" w:rsidTr="000C3D68">
        <w:trPr>
          <w:trHeight w:val="570"/>
        </w:trPr>
        <w:tc>
          <w:tcPr>
            <w:tcW w:w="3312" w:type="dxa"/>
          </w:tcPr>
          <w:p w14:paraId="6365A14B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保険医療機関</w:t>
            </w:r>
            <w:r w:rsidR="00213413">
              <w:rPr>
                <w:rFonts w:hint="eastAsia"/>
              </w:rPr>
              <w:t>コード</w:t>
            </w:r>
            <w:r>
              <w:rPr>
                <w:rFonts w:hint="eastAsia"/>
              </w:rPr>
              <w:t>変更の有無</w:t>
            </w:r>
          </w:p>
        </w:tc>
        <w:tc>
          <w:tcPr>
            <w:tcW w:w="6253" w:type="dxa"/>
          </w:tcPr>
          <w:p w14:paraId="4CE99728" w14:textId="77777777" w:rsidR="00D63E45" w:rsidRDefault="00101A1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無　　　　　　　　　　</w:t>
            </w:r>
            <w:r>
              <w:rPr>
                <w:rFonts w:hint="eastAsia"/>
              </w:rPr>
              <w:t>１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有</w:t>
            </w:r>
          </w:p>
        </w:tc>
      </w:tr>
    </w:tbl>
    <w:p w14:paraId="3F3F05AA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当院は、上記のとおり、保険医療機関の名称</w:t>
      </w:r>
      <w:r w:rsidR="000060B2">
        <w:rPr>
          <w:rFonts w:hint="eastAsia"/>
        </w:rPr>
        <w:t>等</w:t>
      </w:r>
      <w:r>
        <w:rPr>
          <w:rFonts w:hint="eastAsia"/>
        </w:rPr>
        <w:t>を変更します。</w:t>
      </w:r>
    </w:p>
    <w:p w14:paraId="6FC9285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131D8CCA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6FAEEC89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8EE" w:rsidRPr="00BD7A8B" w14:paraId="6E7003B6" w14:textId="77777777" w:rsidTr="0016754F">
        <w:trPr>
          <w:trHeight w:val="215"/>
        </w:trPr>
        <w:tc>
          <w:tcPr>
            <w:tcW w:w="2268" w:type="dxa"/>
          </w:tcPr>
          <w:p w14:paraId="24B524BB" w14:textId="77777777" w:rsidR="007228EE" w:rsidRPr="00AD3CAB" w:rsidRDefault="007228EE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44ECF35" w14:textId="77777777" w:rsidR="007228EE" w:rsidRPr="00AD3CAB" w:rsidRDefault="007228EE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5A4B46B1" w14:textId="77777777" w:rsidR="00007882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14E3CB98" w14:textId="77777777" w:rsidR="004539DF" w:rsidRDefault="004539DF" w:rsidP="00273D61">
      <w:pPr>
        <w:pStyle w:val="a3"/>
        <w:adjustRightInd/>
        <w:ind w:firstLineChars="200" w:firstLine="400"/>
      </w:pPr>
    </w:p>
    <w:p w14:paraId="02065127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4763EADB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5F35BB69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2B63928C" w14:textId="77777777" w:rsidR="008A1BAF" w:rsidRPr="0016754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25F9D1D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16754F">
        <w:rPr>
          <w:rFonts w:hint="eastAsia"/>
          <w:lang w:eastAsia="zh-CN"/>
        </w:rPr>
        <w:t>：</w:t>
      </w:r>
    </w:p>
    <w:p w14:paraId="7BF2E0F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16754F">
        <w:rPr>
          <w:rFonts w:hint="eastAsia"/>
          <w:lang w:eastAsia="zh-CN"/>
        </w:rPr>
        <w:t>：</w:t>
      </w:r>
    </w:p>
    <w:p w14:paraId="2FAC6939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</w:t>
      </w:r>
      <w:r w:rsidR="0016754F">
        <w:rPr>
          <w:rFonts w:hint="eastAsia"/>
          <w:lang w:eastAsia="zh-CN"/>
        </w:rPr>
        <w:t>：</w:t>
      </w:r>
    </w:p>
    <w:p w14:paraId="044D8A4D" w14:textId="77777777" w:rsidR="00007882" w:rsidRDefault="00007882">
      <w:pPr>
        <w:pStyle w:val="a3"/>
        <w:adjustRightInd/>
        <w:rPr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16754F">
        <w:rPr>
          <w:rFonts w:hint="eastAsia"/>
          <w:lang w:eastAsia="zh-CN"/>
        </w:rPr>
        <w:t>：</w:t>
      </w:r>
    </w:p>
    <w:p w14:paraId="1DCFD404" w14:textId="77777777" w:rsidR="005E47AF" w:rsidRDefault="005E47AF" w:rsidP="005E47AF">
      <w:pPr>
        <w:pStyle w:val="a3"/>
        <w:adjustRightInd/>
        <w:rPr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61D28CF1" w14:textId="77777777" w:rsidR="005E47AF" w:rsidRPr="005E47AF" w:rsidRDefault="005E47AF" w:rsidP="005E47AF">
      <w:pPr>
        <w:pStyle w:val="a3"/>
        <w:adjustRightInd/>
        <w:ind w:left="426" w:hanging="426"/>
        <w:rPr>
          <w:lang w:eastAsia="zh-CN"/>
        </w:rPr>
      </w:pPr>
    </w:p>
    <w:p w14:paraId="3C8E73D2" w14:textId="4417D852" w:rsidR="005E47AF" w:rsidRDefault="005E47AF" w:rsidP="005E47AF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618BF168" w14:textId="45B88D8B" w:rsidR="00EC0837" w:rsidRDefault="005E47AF" w:rsidP="000C3D68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Pr="000C3D68">
        <w:rPr>
          <w:rFonts w:hint="eastAsia"/>
          <w:spacing w:val="2"/>
        </w:rPr>
        <w:t>名称又は所在地の変更の２</w:t>
      </w:r>
      <w:r w:rsidRPr="00342D13">
        <w:t>か月前</w:t>
      </w:r>
      <w:r>
        <w:rPr>
          <w:rFonts w:hint="eastAsia"/>
        </w:rPr>
        <w:t>までに、</w:t>
      </w:r>
      <w:r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EC0837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2462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C2B37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C4EFC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A5197EF-55C1-4558-9916-60239A2EF426}"/>
</file>

<file path=customXml/itemProps2.xml><?xml version="1.0" encoding="utf-8"?>
<ds:datastoreItem xmlns:ds="http://schemas.openxmlformats.org/officeDocument/2006/customXml" ds:itemID="{EDAD5086-3AFB-4403-BD8C-9A0F8040DF0D}"/>
</file>

<file path=customXml/itemProps3.xml><?xml version="1.0" encoding="utf-8"?>
<ds:datastoreItem xmlns:ds="http://schemas.openxmlformats.org/officeDocument/2006/customXml" ds:itemID="{59298091-2450-4970-8DBE-82988327D8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